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3156B4B2" w:rsidR="002C2296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64EC7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64EC7">
        <w:rPr>
          <w:sz w:val="24"/>
          <w:szCs w:val="24"/>
        </w:rPr>
        <w:t>di preventivo</w:t>
      </w:r>
      <w:r w:rsidR="002C2296" w:rsidRPr="00064EC7">
        <w:rPr>
          <w:sz w:val="24"/>
          <w:szCs w:val="24"/>
        </w:rPr>
        <w:t xml:space="preserve"> per </w:t>
      </w:r>
      <w:r w:rsidR="00215500" w:rsidRPr="00064EC7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064EC7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fornitura di licenze AVENZA: N. 4 licenze  di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MAPublisher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(EDU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fixed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license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), N 4 licenze di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LabelPro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(EDU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fixed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license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), N 4 licenze di Geographic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Imager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(EDU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fixed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C3095F" w:rsidRPr="00C3095F">
        <w:rPr>
          <w:rFonts w:asciiTheme="minorHAnsi" w:hAnsiTheme="minorHAnsi"/>
          <w:color w:val="000000"/>
          <w:sz w:val="24"/>
          <w:szCs w:val="24"/>
        </w:rPr>
        <w:t>license</w:t>
      </w:r>
      <w:proofErr w:type="spellEnd"/>
      <w:r w:rsidR="00C3095F" w:rsidRPr="00C3095F">
        <w:rPr>
          <w:rFonts w:asciiTheme="minorHAnsi" w:hAnsiTheme="minorHAnsi"/>
          <w:color w:val="000000"/>
          <w:sz w:val="24"/>
          <w:szCs w:val="24"/>
        </w:rPr>
        <w:t>), Corso di formazione per due persone</w:t>
      </w:r>
      <w:r w:rsidR="00477B16" w:rsidRPr="00064EC7">
        <w:rPr>
          <w:rFonts w:asciiTheme="minorHAnsi" w:hAnsiTheme="minorHAnsi"/>
          <w:sz w:val="24"/>
          <w:szCs w:val="24"/>
        </w:rPr>
        <w:t>,</w:t>
      </w:r>
      <w:r w:rsidR="006B6011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064EC7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064EC7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64EC7">
        <w:rPr>
          <w:sz w:val="24"/>
          <w:szCs w:val="24"/>
        </w:rPr>
        <w:tab/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55840ABE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8E03E4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8E03E4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3812162">
    <w:abstractNumId w:val="1"/>
  </w:num>
  <w:num w:numId="2" w16cid:durableId="1586379503">
    <w:abstractNumId w:val="4"/>
  </w:num>
  <w:num w:numId="3" w16cid:durableId="1091853888">
    <w:abstractNumId w:val="6"/>
  </w:num>
  <w:num w:numId="4" w16cid:durableId="1579175260">
    <w:abstractNumId w:val="0"/>
  </w:num>
  <w:num w:numId="5" w16cid:durableId="889849150">
    <w:abstractNumId w:val="5"/>
  </w:num>
  <w:num w:numId="6" w16cid:durableId="1566985885">
    <w:abstractNumId w:val="3"/>
  </w:num>
  <w:num w:numId="7" w16cid:durableId="689335312">
    <w:abstractNumId w:val="7"/>
  </w:num>
  <w:num w:numId="8" w16cid:durableId="85265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8E03E4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3095F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44C9-3811-49B5-983E-6502D403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3</cp:revision>
  <cp:lastPrinted>2021-11-22T09:53:00Z</cp:lastPrinted>
  <dcterms:created xsi:type="dcterms:W3CDTF">2023-05-22T07:54:00Z</dcterms:created>
  <dcterms:modified xsi:type="dcterms:W3CDTF">2023-05-29T08:18:00Z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